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76599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C87EFA" w:rsidRDefault="00193B13" w:rsidP="00C87E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Przyczyny zmian klimatycznych i ich z</w:t>
            </w:r>
            <w:r>
              <w:rPr>
                <w:rFonts w:ascii="Verdana" w:hAnsi="Verdana"/>
                <w:sz w:val="20"/>
                <w:szCs w:val="20"/>
              </w:rPr>
              <w:t xml:space="preserve">apis w środowisku przyrodniczym </w:t>
            </w:r>
            <w:r w:rsidRPr="00193B13">
              <w:rPr>
                <w:rFonts w:ascii="Verdana" w:hAnsi="Verdana"/>
                <w:sz w:val="20"/>
                <w:szCs w:val="20"/>
              </w:rPr>
              <w:t>Arktyki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C87EFA" w:rsidRDefault="00193B13" w:rsidP="00C87EF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EFA">
              <w:rPr>
                <w:rFonts w:ascii="Verdana" w:hAnsi="Verdana"/>
                <w:sz w:val="20"/>
                <w:szCs w:val="20"/>
                <w:lang w:val="en-US"/>
              </w:rPr>
              <w:t>Climate changes in The Arctic - causes and consequences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87E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93B13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Instytut Geografii i Rozwoju Regionalnego, Zakład Geografii Fizycznej, Instytut Nauk Geologicznych, </w:t>
            </w:r>
          </w:p>
        </w:tc>
      </w:tr>
      <w:tr w:rsidR="008E7503" w:rsidRPr="00193B1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7659A" w:rsidRDefault="006F12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6F1251">
              <w:rPr>
                <w:rFonts w:ascii="Verdana" w:hAnsi="Verdana"/>
                <w:sz w:val="20"/>
                <w:szCs w:val="20"/>
              </w:rPr>
              <w:t>-fPZK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7659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93B13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C87E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7EFA">
              <w:rPr>
                <w:rFonts w:ascii="Verdana" w:hAnsi="Verdana"/>
                <w:sz w:val="20"/>
                <w:szCs w:val="20"/>
              </w:rPr>
              <w:t>(</w:t>
            </w:r>
            <w:r w:rsidR="00A20567">
              <w:rPr>
                <w:rFonts w:ascii="Verdana" w:hAnsi="Verdana"/>
                <w:sz w:val="20"/>
                <w:szCs w:val="20"/>
              </w:rPr>
              <w:t>O</w:t>
            </w:r>
            <w:r w:rsidR="00193B13">
              <w:rPr>
                <w:rFonts w:ascii="Verdana" w:hAnsi="Verdana"/>
                <w:sz w:val="20"/>
                <w:szCs w:val="20"/>
              </w:rPr>
              <w:t>cena oddziaływania na środowisko</w:t>
            </w:r>
            <w:r w:rsidR="00C87EFA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93B1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93B1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20567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C8307B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659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A2056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A20567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Piot</w:t>
            </w:r>
            <w:r w:rsidR="00193B13">
              <w:rPr>
                <w:rFonts w:ascii="Verdana" w:hAnsi="Verdana"/>
                <w:sz w:val="20"/>
                <w:szCs w:val="20"/>
              </w:rPr>
              <w:t xml:space="preserve">r Owczarek, dr hab. prof. </w:t>
            </w:r>
            <w:proofErr w:type="spellStart"/>
            <w:r w:rsidR="00193B1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193B1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659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2056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:rsidR="008E7503" w:rsidRPr="00193B13" w:rsidRDefault="00A20567" w:rsidP="00193B13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A20567">
              <w:rPr>
                <w:rFonts w:ascii="Verdana" w:hAnsi="Verdana" w:cs="Arial"/>
                <w:bCs/>
                <w:sz w:val="20"/>
                <w:szCs w:val="20"/>
              </w:rPr>
              <w:t xml:space="preserve">Podstawowa wiedza w zakresie </w:t>
            </w:r>
            <w:r w:rsidR="00193B13">
              <w:rPr>
                <w:rFonts w:ascii="Verdana" w:hAnsi="Verdana" w:cs="Arial"/>
                <w:bCs/>
                <w:sz w:val="20"/>
                <w:szCs w:val="20"/>
              </w:rPr>
              <w:t>klimatologii, geomorfologii, geografii fizycznej i biogeografi</w:t>
            </w:r>
            <w:r w:rsidR="00765998">
              <w:rPr>
                <w:rFonts w:ascii="Verdana" w:hAnsi="Verdana" w:cs="Arial"/>
                <w:bCs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193B1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Celem przedmiotu jest przedstawienie współczesnych zmian środowiska przyrodniczego Arktyki w połączeniu z antropopresją oraz zjawiskami naturalnymi. 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lastRenderedPageBreak/>
              <w:t xml:space="preserve">Arktyka - charakterystyka fizyczno-geograficzna obszaru. </w:t>
            </w:r>
          </w:p>
          <w:p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Współczesne zmiany klimatyczne w Arktyce - analiza na podstawie metod instrumentalnych oraz pośrednich (</w:t>
            </w: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, geomorfologicznych, </w:t>
            </w: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). </w:t>
            </w:r>
          </w:p>
          <w:p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Przyczyny zmian klimatycznych Arktyki w nawiązaniu do globalnych zmian w plejstocenie. </w:t>
            </w:r>
          </w:p>
          <w:p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Wieloletnia zmarzlina - głębokość oraz zmiany miąższości warstwy czynnej. </w:t>
            </w:r>
          </w:p>
          <w:p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Recesja lodowców Arktyki i implikacje środowiskowe.</w:t>
            </w:r>
          </w:p>
          <w:p w:rsidR="008E7503" w:rsidRPr="00864E2D" w:rsidRDefault="00193B13" w:rsidP="00193B13">
            <w:p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6. </w:t>
            </w:r>
            <w:r w:rsidRPr="00193B13">
              <w:rPr>
                <w:rFonts w:ascii="Verdana" w:hAnsi="Verdana"/>
                <w:sz w:val="20"/>
                <w:szCs w:val="20"/>
              </w:rPr>
              <w:t>Biogeografia - zmiany zasięgu stref roślinnych wskutek ocieplenia klimatu (tajga, tundra).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1: Dostrzega związki między elementami środowiska naturalnego i antropogenicznego, potrafi oddzielić wpływ czynników naturalnych i antropogenicznych na współczesne zmiany klimatu Arktyki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2: Identyfikuje najważniejsze procesy zachodzące w kriosferze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3: Opisuje mechanizmy oddziaływania gospodarki człowieka na współczesne zmiany środowiska przyrodniczego Arktyki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 xml:space="preserve">4: Opisuje metody </w:t>
            </w:r>
            <w:proofErr w:type="gramStart"/>
            <w:r w:rsidR="00193B13" w:rsidRPr="00193B13">
              <w:rPr>
                <w:rFonts w:ascii="Verdana" w:hAnsi="Verdana"/>
                <w:sz w:val="20"/>
                <w:szCs w:val="20"/>
              </w:rPr>
              <w:t>badawcze które</w:t>
            </w:r>
            <w:proofErr w:type="gramEnd"/>
            <w:r w:rsidR="00193B13" w:rsidRPr="00193B13">
              <w:rPr>
                <w:rFonts w:ascii="Verdana" w:hAnsi="Verdana"/>
                <w:sz w:val="20"/>
                <w:szCs w:val="20"/>
              </w:rPr>
              <w:t xml:space="preserve"> pozwalają śledzić kierunek oraz tempo zmian zachodzących w Arktyce.</w:t>
            </w:r>
          </w:p>
          <w:p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65998" w:rsidRDefault="0047659A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659A">
              <w:rPr>
                <w:rFonts w:ascii="Verdana" w:hAnsi="Verdana"/>
                <w:sz w:val="20"/>
                <w:szCs w:val="20"/>
              </w:rPr>
              <w:t xml:space="preserve">U_1: Potrafi przewidzieć skutki działania naturalnych i antropogenicznych czynników </w:t>
            </w:r>
            <w:r>
              <w:rPr>
                <w:rFonts w:ascii="Verdana" w:hAnsi="Verdana"/>
                <w:sz w:val="20"/>
                <w:szCs w:val="20"/>
              </w:rPr>
              <w:t>wpływających na zmiany klimatyczne Arktyki</w:t>
            </w:r>
            <w:r w:rsidRPr="0047659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C8307B" w:rsidRDefault="00C8307B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K_W01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K_W01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K_W03, K_U01</w:t>
            </w: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K_W12</w:t>
            </w:r>
          </w:p>
          <w:p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K_U01, K_U03</w:t>
            </w:r>
          </w:p>
          <w:p w:rsidR="00193B13" w:rsidRPr="00864E2D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93B13" w:rsidRPr="00193B13" w:rsidRDefault="00193B13" w:rsidP="00193B13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143" w:hanging="142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93B13">
              <w:rPr>
                <w:rFonts w:ascii="Verdana" w:hAnsi="Verdana"/>
                <w:bCs/>
                <w:sz w:val="20"/>
                <w:szCs w:val="20"/>
              </w:rPr>
              <w:t>Cowie</w:t>
            </w:r>
            <w:proofErr w:type="spellEnd"/>
            <w:r w:rsidRPr="00193B13">
              <w:rPr>
                <w:rFonts w:ascii="Verdana" w:hAnsi="Verdana"/>
                <w:bCs/>
                <w:sz w:val="20"/>
                <w:szCs w:val="20"/>
              </w:rPr>
              <w:t xml:space="preserve"> J., 2009: Zmiany klimatyczne: Przyczyny, przebieg i skutki dla człowieka. Wydawnictwo UW.</w:t>
            </w:r>
          </w:p>
          <w:p w:rsidR="00193B13" w:rsidRPr="00193B13" w:rsidRDefault="00193B13" w:rsidP="00193B13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143" w:hanging="142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t>Jahn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 A., 1970: </w:t>
            </w:r>
            <w:r w:rsidRPr="00193B13">
              <w:rPr>
                <w:rFonts w:ascii="Verdana" w:hAnsi="Verdana"/>
                <w:iCs/>
                <w:sz w:val="20"/>
                <w:szCs w:val="20"/>
              </w:rPr>
              <w:t>Zagadnienia strefy peryglacjalnej</w:t>
            </w:r>
            <w:r w:rsidRPr="00193B1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93B13">
              <w:rPr>
                <w:rFonts w:ascii="Verdana" w:hAnsi="Verdana"/>
                <w:sz w:val="20"/>
                <w:szCs w:val="20"/>
                <w:lang w:val="en-GB"/>
              </w:rPr>
              <w:t>PWN.</w:t>
            </w:r>
          </w:p>
          <w:p w:rsidR="00193B13" w:rsidRDefault="00193B1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bookmarkStart w:id="0" w:name="_GoBack"/>
            <w:bookmarkEnd w:id="0"/>
          </w:p>
          <w:p w:rsidR="006F2049" w:rsidRPr="00864E2D" w:rsidRDefault="00193B13" w:rsidP="00193B13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143" w:hanging="142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  <w:lang w:val="en-US"/>
              </w:rPr>
              <w:t xml:space="preserve">Benn D.I., Evans D.J.A., 1998: Glacier and glaciations. </w:t>
            </w:r>
            <w:r w:rsidRPr="00193B13">
              <w:rPr>
                <w:rFonts w:ascii="Verdana" w:hAnsi="Verdana"/>
                <w:sz w:val="20"/>
                <w:szCs w:val="20"/>
              </w:rPr>
              <w:t>Arnold Publisher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B28E4" w:rsidRPr="007B28E4" w:rsidRDefault="008E7503" w:rsidP="007B28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>test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 xml:space="preserve"> - K_W01, 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>K_W03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>,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 xml:space="preserve"> K_W12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 xml:space="preserve"> K_U01, K_U03, 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13" w:rsidRPr="00193B13" w:rsidRDefault="008E7503" w:rsidP="007B28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28E4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="007B28E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93B13">
              <w:rPr>
                <w:rFonts w:ascii="Verdana" w:hAnsi="Verdana"/>
                <w:sz w:val="20"/>
                <w:szCs w:val="20"/>
              </w:rPr>
              <w:t xml:space="preserve">pisemna praca semestralna – test </w:t>
            </w:r>
            <w:r w:rsidR="0047659A">
              <w:rPr>
                <w:rFonts w:ascii="Verdana" w:hAnsi="Verdana"/>
                <w:sz w:val="20"/>
                <w:szCs w:val="20"/>
              </w:rPr>
              <w:t>(W_1, W_2, W_3, 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4</w:t>
            </w:r>
            <w:r w:rsidR="0047659A">
              <w:rPr>
                <w:rFonts w:ascii="Verdana" w:hAnsi="Verdana"/>
                <w:sz w:val="20"/>
                <w:szCs w:val="20"/>
              </w:rPr>
              <w:t>, U_1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93B13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9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76599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76599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3B13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193B13">
              <w:rPr>
                <w:rFonts w:ascii="Verdana" w:hAnsi="Verdana"/>
                <w:sz w:val="20"/>
                <w:szCs w:val="20"/>
              </w:rPr>
              <w:t>do zaliczenia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3B13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B28E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93B13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B28E4" w:rsidP="007B28E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6F1251"/>
    <w:sectPr w:rsidR="007D2D65" w:rsidSect="0071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5209E"/>
    <w:multiLevelType w:val="hybridMultilevel"/>
    <w:tmpl w:val="24808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B393A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C4E46"/>
    <w:multiLevelType w:val="hybridMultilevel"/>
    <w:tmpl w:val="0F90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70246"/>
    <w:multiLevelType w:val="hybridMultilevel"/>
    <w:tmpl w:val="B94E6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0MDY0MLIwNDE0NzdT0lEKTi0uzszPAykwqgUA9jmQXiwAAAA="/>
  </w:docVars>
  <w:rsids>
    <w:rsidRoot w:val="008E7503"/>
    <w:rsid w:val="00193B13"/>
    <w:rsid w:val="001B08D3"/>
    <w:rsid w:val="002C134D"/>
    <w:rsid w:val="004053B5"/>
    <w:rsid w:val="004556E6"/>
    <w:rsid w:val="0047659A"/>
    <w:rsid w:val="005B78DB"/>
    <w:rsid w:val="006556AA"/>
    <w:rsid w:val="006A06B2"/>
    <w:rsid w:val="006F1251"/>
    <w:rsid w:val="006F2049"/>
    <w:rsid w:val="00716463"/>
    <w:rsid w:val="00765998"/>
    <w:rsid w:val="007B28E4"/>
    <w:rsid w:val="008E7503"/>
    <w:rsid w:val="0099524F"/>
    <w:rsid w:val="00A20567"/>
    <w:rsid w:val="00A66E97"/>
    <w:rsid w:val="00A830DA"/>
    <w:rsid w:val="00BB1CBF"/>
    <w:rsid w:val="00C04E3A"/>
    <w:rsid w:val="00C22864"/>
    <w:rsid w:val="00C45F7A"/>
    <w:rsid w:val="00C6323D"/>
    <w:rsid w:val="00C650FA"/>
    <w:rsid w:val="00C8307B"/>
    <w:rsid w:val="00C87EFA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7</cp:revision>
  <dcterms:created xsi:type="dcterms:W3CDTF">2019-04-30T11:56:00Z</dcterms:created>
  <dcterms:modified xsi:type="dcterms:W3CDTF">2019-05-16T13:01:00Z</dcterms:modified>
</cp:coreProperties>
</file>